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42" w:rsidRDefault="00FA5E42" w:rsidP="00FA5E42">
      <w:pPr>
        <w:spacing w:after="0"/>
        <w:jc w:val="center"/>
      </w:pPr>
      <w:r w:rsidRPr="00FA5E42">
        <w:rPr>
          <w:b/>
          <w:sz w:val="24"/>
          <w:szCs w:val="24"/>
        </w:rPr>
        <w:t>Příloha č. 1</w:t>
      </w:r>
    </w:p>
    <w:p w:rsidR="003E48AA" w:rsidRDefault="00FA5E42" w:rsidP="00FA5E42">
      <w:pPr>
        <w:spacing w:after="0"/>
        <w:jc w:val="center"/>
      </w:pPr>
      <w:r>
        <w:t>obecně závazné vyhlášky č. 3/2010</w:t>
      </w:r>
      <w:r w:rsidR="00253CB6">
        <w:t>,</w:t>
      </w:r>
      <w:r>
        <w:t xml:space="preserve"> o místním poplatku za užívání veřejného prostranství</w:t>
      </w:r>
    </w:p>
    <w:p w:rsidR="00FA5E42" w:rsidRDefault="00FA5E42" w:rsidP="00FA5E42">
      <w:pPr>
        <w:spacing w:after="0"/>
      </w:pPr>
    </w:p>
    <w:p w:rsidR="00FA5E42" w:rsidRDefault="00FA5E42" w:rsidP="00FA5E42">
      <w:pPr>
        <w:spacing w:after="0"/>
      </w:pPr>
    </w:p>
    <w:p w:rsidR="00FA5E42" w:rsidRDefault="00FA5E42" w:rsidP="00FA5E42">
      <w:pPr>
        <w:spacing w:after="0"/>
      </w:pPr>
      <w:r>
        <w:t>Veřejné prostranství, jehož užívání je zpoplatněno</w:t>
      </w:r>
    </w:p>
    <w:p w:rsidR="00FA5E42" w:rsidRDefault="00FA5E42" w:rsidP="00FA5E42">
      <w:pPr>
        <w:spacing w:after="0"/>
      </w:pPr>
    </w:p>
    <w:p w:rsidR="00FA5E42" w:rsidRDefault="00913886" w:rsidP="00FA5E42">
      <w:pPr>
        <w:pBdr>
          <w:bottom w:val="single" w:sz="6" w:space="1" w:color="auto"/>
        </w:pBdr>
        <w:spacing w:after="0"/>
      </w:pPr>
      <w:r>
        <w:t>P</w:t>
      </w:r>
      <w:r w:rsidR="00FA5E42">
        <w:t xml:space="preserve">ar. čís.  </w:t>
      </w:r>
      <w:r>
        <w:tab/>
        <w:t>Název</w:t>
      </w:r>
    </w:p>
    <w:p w:rsidR="00913886" w:rsidRDefault="00913886" w:rsidP="00FA5E42">
      <w:pPr>
        <w:spacing w:after="0"/>
      </w:pPr>
    </w:p>
    <w:p w:rsidR="00FA5E42" w:rsidRDefault="00FA5E42" w:rsidP="00FA5E42">
      <w:pPr>
        <w:spacing w:after="0"/>
      </w:pPr>
      <w:r>
        <w:t>180</w:t>
      </w:r>
      <w:r>
        <w:tab/>
      </w:r>
      <w:r>
        <w:tab/>
        <w:t>ostatní plocha</w:t>
      </w:r>
      <w:r w:rsidR="00913886">
        <w:t xml:space="preserve"> – ost. komunikace</w:t>
      </w:r>
      <w:r w:rsidR="00561963">
        <w:t xml:space="preserve"> - Ruská cesta</w:t>
      </w:r>
    </w:p>
    <w:p w:rsidR="00FA5E42" w:rsidRDefault="00FA5E42" w:rsidP="00FA5E42">
      <w:pPr>
        <w:spacing w:after="0"/>
      </w:pPr>
      <w:r>
        <w:t>181</w:t>
      </w:r>
      <w:r>
        <w:tab/>
      </w:r>
      <w:r>
        <w:tab/>
        <w:t>ostatní plocha</w:t>
      </w:r>
      <w:r w:rsidR="00913886">
        <w:t xml:space="preserve"> - ost. komunikace</w:t>
      </w:r>
      <w:r w:rsidR="00561963">
        <w:t xml:space="preserve"> – Ruská cesta</w:t>
      </w:r>
    </w:p>
    <w:p w:rsidR="00FA5E42" w:rsidRDefault="00FA5E42" w:rsidP="00FA5E42">
      <w:pPr>
        <w:spacing w:after="0"/>
      </w:pPr>
      <w:r>
        <w:t>182</w:t>
      </w:r>
      <w:r>
        <w:tab/>
      </w:r>
      <w:r>
        <w:tab/>
        <w:t>ostatní plocha</w:t>
      </w:r>
      <w:r w:rsidR="00913886">
        <w:t xml:space="preserve"> - ost. komunikace</w:t>
      </w:r>
      <w:r w:rsidR="00561963">
        <w:t xml:space="preserve"> – Ruská cesta</w:t>
      </w:r>
    </w:p>
    <w:p w:rsidR="00FA5E42" w:rsidRDefault="00FA5E42" w:rsidP="00FA5E42">
      <w:pPr>
        <w:spacing w:after="0"/>
      </w:pPr>
      <w:r>
        <w:t>211</w:t>
      </w:r>
      <w:r>
        <w:tab/>
      </w:r>
      <w:r>
        <w:tab/>
        <w:t>ostatní plocha</w:t>
      </w:r>
      <w:r w:rsidR="00913886">
        <w:t xml:space="preserve"> - ost. komunikace</w:t>
      </w:r>
      <w:r w:rsidR="00561963">
        <w:t xml:space="preserve"> – cesta Ke mlýnu</w:t>
      </w:r>
    </w:p>
    <w:p w:rsidR="00FA5E42" w:rsidRDefault="00FA5E42" w:rsidP="00FA5E42">
      <w:pPr>
        <w:spacing w:after="0"/>
      </w:pPr>
      <w:r>
        <w:t>236</w:t>
      </w:r>
      <w:r>
        <w:tab/>
      </w:r>
      <w:r>
        <w:tab/>
        <w:t>ostatní plocha</w:t>
      </w:r>
      <w:r w:rsidR="00913886">
        <w:t xml:space="preserve"> - ost. komunikace </w:t>
      </w:r>
      <w:r w:rsidR="00561963">
        <w:t>– Růžová ulička</w:t>
      </w:r>
      <w:r w:rsidR="00913886">
        <w:t xml:space="preserve"> </w:t>
      </w:r>
    </w:p>
    <w:p w:rsidR="00FA5E42" w:rsidRDefault="00FA5E42" w:rsidP="00FA5E42">
      <w:pPr>
        <w:spacing w:after="0"/>
      </w:pPr>
      <w:r>
        <w:t>248</w:t>
      </w:r>
      <w:r>
        <w:tab/>
      </w:r>
      <w:r>
        <w:tab/>
        <w:t>ostatní plocha</w:t>
      </w:r>
      <w:r w:rsidR="00913886">
        <w:t xml:space="preserve"> - ost. komunikace</w:t>
      </w:r>
      <w:r w:rsidR="00561963">
        <w:t xml:space="preserve"> – cesta Za hřištěm</w:t>
      </w:r>
    </w:p>
    <w:p w:rsidR="00FA5E42" w:rsidRDefault="00FA5E42" w:rsidP="00FA5E42">
      <w:pPr>
        <w:spacing w:after="0"/>
      </w:pPr>
      <w:r>
        <w:t>260</w:t>
      </w:r>
      <w:r>
        <w:tab/>
      </w:r>
      <w:r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cesta Ke hřišti</w:t>
      </w:r>
    </w:p>
    <w:p w:rsidR="00FA5E42" w:rsidRDefault="00FA5E42" w:rsidP="00FA5E42">
      <w:pPr>
        <w:spacing w:after="0"/>
      </w:pPr>
      <w:r>
        <w:t>331</w:t>
      </w:r>
      <w:r>
        <w:tab/>
      </w:r>
      <w:r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Travnická cesta</w:t>
      </w:r>
    </w:p>
    <w:p w:rsidR="00FA5E42" w:rsidRDefault="00FA5E42" w:rsidP="00FA5E42">
      <w:pPr>
        <w:spacing w:after="0"/>
      </w:pPr>
      <w:r>
        <w:t>329</w:t>
      </w:r>
      <w:r>
        <w:tab/>
      </w:r>
      <w:r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Zendlova ulička</w:t>
      </w:r>
    </w:p>
    <w:p w:rsidR="00FA5E42" w:rsidRDefault="00FA5E42" w:rsidP="00FA5E42">
      <w:pPr>
        <w:spacing w:after="0"/>
      </w:pPr>
      <w:r>
        <w:t>739</w:t>
      </w:r>
      <w:r>
        <w:tab/>
      </w:r>
      <w:r>
        <w:tab/>
      </w:r>
      <w:r w:rsidR="0016112C"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K rybníku</w:t>
      </w:r>
    </w:p>
    <w:p w:rsidR="00FA5E42" w:rsidRDefault="00FA5E42" w:rsidP="00FA5E42">
      <w:pPr>
        <w:spacing w:after="0"/>
      </w:pPr>
      <w:r>
        <w:t>564</w:t>
      </w:r>
      <w:r>
        <w:tab/>
      </w:r>
      <w:r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Ke Kramlovu</w:t>
      </w:r>
    </w:p>
    <w:p w:rsidR="00FA5E42" w:rsidRDefault="00FA5E42" w:rsidP="00FA5E42">
      <w:pPr>
        <w:spacing w:after="0"/>
      </w:pPr>
      <w:r>
        <w:t>134</w:t>
      </w:r>
      <w:r w:rsidR="0016112C">
        <w:tab/>
      </w:r>
      <w:r w:rsidR="0016112C"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Řeháčkova ulička</w:t>
      </w:r>
    </w:p>
    <w:p w:rsidR="00FA5E42" w:rsidRDefault="00FA5E42" w:rsidP="00FA5E42">
      <w:pPr>
        <w:spacing w:after="0"/>
      </w:pPr>
      <w:r>
        <w:t>14</w:t>
      </w:r>
      <w:r w:rsidR="0016112C">
        <w:tab/>
      </w:r>
      <w:r w:rsidR="0016112C"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Na hrázi</w:t>
      </w:r>
    </w:p>
    <w:p w:rsidR="00FA5E42" w:rsidRDefault="00FA5E42" w:rsidP="00FA5E42">
      <w:pPr>
        <w:spacing w:after="0"/>
      </w:pPr>
      <w:r>
        <w:t>412</w:t>
      </w:r>
      <w:r w:rsidR="0016112C">
        <w:tab/>
      </w:r>
      <w:r w:rsidR="0016112C"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cesta Na padělky</w:t>
      </w:r>
    </w:p>
    <w:p w:rsidR="00FA5E42" w:rsidRDefault="00FA5E42" w:rsidP="00FA5E42">
      <w:pPr>
        <w:spacing w:after="0"/>
      </w:pPr>
      <w:r>
        <w:t>1894</w:t>
      </w:r>
      <w:r w:rsidR="0016112C">
        <w:tab/>
      </w:r>
      <w:r w:rsidR="0016112C">
        <w:tab/>
        <w:t>ostatní plocha - chodník</w:t>
      </w:r>
    </w:p>
    <w:p w:rsidR="00FA5E42" w:rsidRDefault="00FA5E42" w:rsidP="00FA5E42">
      <w:pPr>
        <w:spacing w:after="0"/>
      </w:pPr>
      <w:r>
        <w:t>1895</w:t>
      </w:r>
      <w:r w:rsidR="0016112C">
        <w:tab/>
      </w:r>
      <w:r w:rsidR="0016112C">
        <w:tab/>
        <w:t>ostatní plocha - chodník</w:t>
      </w:r>
    </w:p>
    <w:p w:rsidR="00FA5E42" w:rsidRDefault="00FA5E42" w:rsidP="00FA5E42">
      <w:pPr>
        <w:spacing w:after="0"/>
      </w:pPr>
      <w:r>
        <w:t>1896</w:t>
      </w:r>
      <w:r w:rsidR="0016112C">
        <w:tab/>
      </w:r>
      <w:r w:rsidR="0016112C">
        <w:tab/>
        <w:t>ostatní plocha - chodník</w:t>
      </w:r>
    </w:p>
    <w:p w:rsidR="00FA5E42" w:rsidRDefault="00FA5E42" w:rsidP="00FA5E42">
      <w:pPr>
        <w:spacing w:after="0"/>
      </w:pPr>
      <w:r>
        <w:t>261</w:t>
      </w:r>
      <w:r w:rsidR="0016112C">
        <w:tab/>
      </w:r>
      <w:r w:rsidR="0016112C">
        <w:tab/>
        <w:t>ostatní plocha - hřiště</w:t>
      </w:r>
    </w:p>
    <w:p w:rsidR="00FA5E42" w:rsidRDefault="00FA5E42" w:rsidP="00FA5E42">
      <w:pPr>
        <w:spacing w:after="0"/>
      </w:pPr>
      <w:r>
        <w:t>109</w:t>
      </w:r>
      <w:r w:rsidR="0016112C">
        <w:tab/>
      </w:r>
      <w:r w:rsidR="0016112C"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 xml:space="preserve"> – parkoviště u OÚ</w:t>
      </w:r>
    </w:p>
    <w:p w:rsidR="00FA5E42" w:rsidRDefault="00FA5E42" w:rsidP="00FA5E42">
      <w:pPr>
        <w:spacing w:after="0"/>
      </w:pPr>
      <w:r>
        <w:t>56</w:t>
      </w:r>
      <w:r w:rsidR="0016112C">
        <w:tab/>
      </w:r>
      <w:r w:rsidR="0016112C">
        <w:tab/>
        <w:t xml:space="preserve">ostatní plocha </w:t>
      </w:r>
      <w:r w:rsidR="00561963">
        <w:t>–</w:t>
      </w:r>
      <w:r w:rsidR="0016112C">
        <w:t xml:space="preserve"> parkoviště</w:t>
      </w:r>
      <w:r w:rsidR="00561963">
        <w:t xml:space="preserve"> u obchodu</w:t>
      </w:r>
      <w:r w:rsidR="0016112C">
        <w:tab/>
      </w:r>
      <w:r w:rsidR="0016112C">
        <w:tab/>
      </w:r>
    </w:p>
    <w:p w:rsidR="00FA5E42" w:rsidRDefault="00FA5E42" w:rsidP="00FA5E42">
      <w:pPr>
        <w:spacing w:after="0"/>
      </w:pPr>
      <w:r>
        <w:t>57</w:t>
      </w:r>
      <w:r w:rsidR="0016112C">
        <w:tab/>
      </w:r>
      <w:r w:rsidR="0016112C">
        <w:tab/>
        <w:t>ostatní plocha</w:t>
      </w:r>
      <w:r w:rsidR="00913886" w:rsidRPr="00913886">
        <w:t xml:space="preserve"> </w:t>
      </w:r>
      <w:r w:rsidR="00913886">
        <w:t>- ost. komunikace</w:t>
      </w:r>
      <w:r w:rsidR="00561963">
        <w:t>- cesta k rybníku</w:t>
      </w:r>
    </w:p>
    <w:p w:rsidR="00FA5E42" w:rsidRDefault="00FA5E42" w:rsidP="00FA5E42">
      <w:pPr>
        <w:spacing w:after="0"/>
      </w:pPr>
      <w:r>
        <w:t xml:space="preserve"> </w:t>
      </w:r>
    </w:p>
    <w:sectPr w:rsidR="00FA5E42" w:rsidSect="003E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5E42"/>
    <w:rsid w:val="00106E07"/>
    <w:rsid w:val="0016112C"/>
    <w:rsid w:val="00253CB6"/>
    <w:rsid w:val="00374DE1"/>
    <w:rsid w:val="003E48AA"/>
    <w:rsid w:val="00561963"/>
    <w:rsid w:val="006B1556"/>
    <w:rsid w:val="00913886"/>
    <w:rsid w:val="00A42DCF"/>
    <w:rsid w:val="00B7361B"/>
    <w:rsid w:val="00F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2010-11-18T11:02:00Z</cp:lastPrinted>
  <dcterms:created xsi:type="dcterms:W3CDTF">2011-02-16T13:07:00Z</dcterms:created>
  <dcterms:modified xsi:type="dcterms:W3CDTF">2011-02-16T13:07:00Z</dcterms:modified>
</cp:coreProperties>
</file>